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52" w:rsidRDefault="00335AAF"/>
    <w:p w:rsidR="008D0DA8" w:rsidRDefault="008D0DA8"/>
    <w:p w:rsidR="008D0DA8" w:rsidRDefault="008D0DA8"/>
    <w:p w:rsidR="008D0DA8" w:rsidRDefault="008D0DA8"/>
    <w:p w:rsidR="008D0DA8" w:rsidRDefault="008D0DA8"/>
    <w:p w:rsidR="008D0DA8" w:rsidRDefault="008D0DA8" w:rsidP="008D0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för</w:t>
      </w:r>
    </w:p>
    <w:p w:rsidR="008D0DA8" w:rsidRDefault="008D0DA8" w:rsidP="008D0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Utterviks Fiskeklubb</w:t>
      </w:r>
    </w:p>
    <w:p w:rsidR="008D0DA8" w:rsidRDefault="008D0DA8" w:rsidP="008D0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DA8">
        <w:rPr>
          <w:rFonts w:ascii="Times New Roman" w:hAnsi="Times New Roman" w:cs="Times New Roman"/>
          <w:sz w:val="24"/>
          <w:szCs w:val="24"/>
        </w:rPr>
        <w:t>Org nr 802451-3775</w:t>
      </w:r>
    </w:p>
    <w:p w:rsidR="008D0DA8" w:rsidRDefault="008D0DA8" w:rsidP="008D0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DA8" w:rsidRDefault="005E1921" w:rsidP="008D0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D0DA8">
        <w:rPr>
          <w:rFonts w:ascii="Times New Roman" w:hAnsi="Times New Roman" w:cs="Times New Roman"/>
          <w:sz w:val="24"/>
          <w:szCs w:val="24"/>
        </w:rPr>
        <w:t>år härmed avge</w:t>
      </w:r>
    </w:p>
    <w:p w:rsidR="008D0DA8" w:rsidRDefault="008D0DA8" w:rsidP="008D0DA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0DA8">
        <w:rPr>
          <w:rFonts w:ascii="Times New Roman" w:hAnsi="Times New Roman" w:cs="Times New Roman"/>
          <w:b/>
          <w:sz w:val="48"/>
          <w:szCs w:val="48"/>
        </w:rPr>
        <w:t>Årsredovisning</w:t>
      </w:r>
    </w:p>
    <w:p w:rsidR="008D0DA8" w:rsidRDefault="005E1921" w:rsidP="008D0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D0DA8">
        <w:rPr>
          <w:rFonts w:ascii="Times New Roman" w:hAnsi="Times New Roman" w:cs="Times New Roman"/>
          <w:sz w:val="24"/>
          <w:szCs w:val="24"/>
        </w:rPr>
        <w:t>ör räkenskapsåret 1 januari-31 december 2017</w:t>
      </w:r>
    </w:p>
    <w:p w:rsidR="008D0DA8" w:rsidRDefault="008D0DA8" w:rsidP="008D0DA8">
      <w:pPr>
        <w:rPr>
          <w:rFonts w:ascii="Times New Roman" w:hAnsi="Times New Roman" w:cs="Times New Roman"/>
          <w:b/>
          <w:sz w:val="24"/>
          <w:szCs w:val="24"/>
        </w:rPr>
      </w:pPr>
    </w:p>
    <w:p w:rsidR="008D0DA8" w:rsidRDefault="008D0DA8" w:rsidP="008D0DA8">
      <w:pPr>
        <w:rPr>
          <w:rFonts w:ascii="Times New Roman" w:hAnsi="Times New Roman" w:cs="Times New Roman"/>
          <w:b/>
          <w:sz w:val="24"/>
          <w:szCs w:val="24"/>
        </w:rPr>
      </w:pPr>
    </w:p>
    <w:p w:rsidR="008D0DA8" w:rsidRDefault="008D0DA8" w:rsidP="008D0DA8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Innehåll: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>sida</w:t>
      </w:r>
    </w:p>
    <w:p w:rsidR="008D0DA8" w:rsidRDefault="008D0DA8" w:rsidP="008D0DA8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Förvaltningsberättelse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2</w:t>
      </w:r>
    </w:p>
    <w:p w:rsidR="008D0DA8" w:rsidRDefault="008D0DA8" w:rsidP="008D0DA8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Resultaträkning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3</w:t>
      </w:r>
    </w:p>
    <w:p w:rsidR="008D0DA8" w:rsidRDefault="008D0DA8" w:rsidP="008D0DA8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Balansräkning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E1921">
        <w:rPr>
          <w:rFonts w:ascii="Times New Roman" w:hAnsi="Times New Roman" w:cs="Times New Roman"/>
          <w:b/>
          <w:sz w:val="24"/>
          <w:szCs w:val="24"/>
        </w:rPr>
        <w:t>4</w:t>
      </w:r>
    </w:p>
    <w:p w:rsidR="005E1921" w:rsidRDefault="005E1921" w:rsidP="008D0DA8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Underskrifter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5</w:t>
      </w:r>
    </w:p>
    <w:p w:rsidR="005E1921" w:rsidRDefault="005E1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1921" w:rsidRDefault="005E1921" w:rsidP="005E19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Utterviks Fiskeklubb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2(5)</w:t>
      </w:r>
    </w:p>
    <w:p w:rsidR="005E1921" w:rsidRDefault="005E1921" w:rsidP="005E19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 nr 802451-3775</w:t>
      </w:r>
    </w:p>
    <w:p w:rsidR="005E1921" w:rsidRDefault="005E1921" w:rsidP="005E1921">
      <w:pPr>
        <w:rPr>
          <w:rFonts w:ascii="Times New Roman" w:hAnsi="Times New Roman" w:cs="Times New Roman"/>
          <w:sz w:val="24"/>
          <w:szCs w:val="24"/>
        </w:rPr>
      </w:pPr>
    </w:p>
    <w:p w:rsidR="005E1921" w:rsidRDefault="005E1921" w:rsidP="005E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Förvaltningsberättelse</w:t>
      </w:r>
    </w:p>
    <w:p w:rsidR="005E1921" w:rsidRDefault="005E1921" w:rsidP="005E1921">
      <w:pPr>
        <w:rPr>
          <w:rFonts w:ascii="Times New Roman" w:hAnsi="Times New Roman" w:cs="Times New Roman"/>
          <w:sz w:val="24"/>
          <w:szCs w:val="24"/>
        </w:rPr>
      </w:pPr>
      <w:r w:rsidRPr="00B01555">
        <w:rPr>
          <w:rFonts w:ascii="Times New Roman" w:hAnsi="Times New Roman" w:cs="Times New Roman"/>
          <w:sz w:val="24"/>
          <w:szCs w:val="24"/>
        </w:rPr>
        <w:t>Under år 2017 har verksamheten fram till årsmötet bestått i administration av inbetalda årsavgifter och utsändande av fiskekort.</w:t>
      </w:r>
      <w:r>
        <w:rPr>
          <w:rFonts w:ascii="Times New Roman" w:hAnsi="Times New Roman" w:cs="Times New Roman"/>
          <w:sz w:val="24"/>
          <w:szCs w:val="24"/>
        </w:rPr>
        <w:t xml:space="preserve"> Ett styrelsemöte har hållits.</w:t>
      </w:r>
    </w:p>
    <w:p w:rsidR="005E1921" w:rsidRDefault="005E1921" w:rsidP="005E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årsmötet 2017-10-07 valdes följande styrelse:</w:t>
      </w:r>
    </w:p>
    <w:p w:rsidR="005E1921" w:rsidRDefault="005E1921" w:rsidP="005E1921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  <w:t>Lennart Bergqvist</w:t>
      </w:r>
    </w:p>
    <w:p w:rsidR="005E1921" w:rsidRDefault="005E1921" w:rsidP="005E1921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</w:t>
      </w:r>
      <w:r>
        <w:rPr>
          <w:rFonts w:ascii="Times New Roman" w:hAnsi="Times New Roman" w:cs="Times New Roman"/>
          <w:sz w:val="24"/>
          <w:szCs w:val="24"/>
        </w:rPr>
        <w:tab/>
        <w:t>Rickard Sandelin</w:t>
      </w:r>
    </w:p>
    <w:p w:rsidR="005E1921" w:rsidRDefault="005E1921" w:rsidP="005E1921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  <w:t>Gunnar Stackerud</w:t>
      </w:r>
    </w:p>
    <w:p w:rsidR="005E1921" w:rsidRDefault="005E1921" w:rsidP="005E1921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Ledamot</w:t>
      </w:r>
      <w:r>
        <w:rPr>
          <w:rFonts w:ascii="Times New Roman" w:hAnsi="Times New Roman" w:cs="Times New Roman"/>
          <w:sz w:val="24"/>
          <w:szCs w:val="24"/>
        </w:rPr>
        <w:tab/>
        <w:t>Håkan Lidberg</w:t>
      </w:r>
    </w:p>
    <w:p w:rsidR="005E1921" w:rsidRDefault="005E1921" w:rsidP="005E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nya styrelsen har fokuserat på att öka intresset för fiskeklubben för att därmed öka antalet medlemmar. Enligt styrelsen är detta av avgörande betydelse för klubbens överlevnad.</w:t>
      </w:r>
    </w:p>
    <w:p w:rsidR="005E1921" w:rsidRDefault="005E1921" w:rsidP="005E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Enligt arrendeavtalet får avgiften för fiskekort vara lägst 150 kr. Lägsta arrende är 4 000 kr per år. Vid högre årsintäkt än 8 000 kr höjs arrendet enligt en särskild formel. För att klubben långsiktigt ska överleva krävs att minst 27 medlemmar betalar årsavgiften 150 kr (ger årsintäkten 4 050 kr) annars kommer klubbens kapital att till slut utraderas.</w:t>
      </w:r>
    </w:p>
    <w:p w:rsidR="005E1921" w:rsidRDefault="005E1921" w:rsidP="005E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åren 2015 - 2017 har dock antalet betalande medlemmar endast varit 22, 16, och 12 vilket ju är väsentligt under vad som krävs för långsiktig överlevnad.</w:t>
      </w:r>
    </w:p>
    <w:p w:rsidR="005E1921" w:rsidRDefault="005E1921" w:rsidP="005E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samma period har verksamheten resulterat i underskotten 1792 kr, 2620 kr och 2975 kr.</w:t>
      </w:r>
    </w:p>
    <w:p w:rsidR="005E1921" w:rsidRDefault="005E1921" w:rsidP="005E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Ekonomin i övrigt framgår av bifogade resultat- och balansräkningar.</w:t>
      </w:r>
    </w:p>
    <w:p w:rsidR="005E1921" w:rsidRDefault="005E1921" w:rsidP="005E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konstaterar att antalet medlemmar nu har ökat. Fram till och med juli 2018 har 46 medlemmar erlagt årsavgift. Om denna trend håller i sig kan fiskeklubben bedriva sin verksamhet åtskilliga år till.</w:t>
      </w:r>
    </w:p>
    <w:p w:rsidR="005E1921" w:rsidRDefault="005E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1921" w:rsidRDefault="005E1921" w:rsidP="005E19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Utterviks Fiskeklubb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35AA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(5)</w:t>
      </w:r>
    </w:p>
    <w:p w:rsidR="005E1921" w:rsidRDefault="005E1921" w:rsidP="005E19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 nr 802451-3775</w:t>
      </w:r>
    </w:p>
    <w:p w:rsidR="005E1921" w:rsidRDefault="005E1921" w:rsidP="005E1921">
      <w:pPr>
        <w:rPr>
          <w:rFonts w:ascii="Times New Roman" w:hAnsi="Times New Roman" w:cs="Times New Roman"/>
          <w:sz w:val="24"/>
          <w:szCs w:val="24"/>
        </w:rPr>
      </w:pPr>
    </w:p>
    <w:p w:rsidR="005E1921" w:rsidRDefault="005E1921" w:rsidP="005E1921">
      <w:pPr>
        <w:rPr>
          <w:rFonts w:ascii="Times New Roman" w:hAnsi="Times New Roman" w:cs="Times New Roman"/>
          <w:sz w:val="24"/>
          <w:szCs w:val="24"/>
        </w:rPr>
      </w:pPr>
    </w:p>
    <w:p w:rsidR="008C780B" w:rsidRDefault="008C780B" w:rsidP="008C7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Resultaträkning</w:t>
      </w:r>
    </w:p>
    <w:p w:rsidR="008C780B" w:rsidRDefault="008C780B" w:rsidP="008C780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Belopp i kr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8D1331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20</w:t>
      </w:r>
      <w:r w:rsidR="008D1331">
        <w:rPr>
          <w:rFonts w:ascii="Times New Roman" w:hAnsi="Times New Roman" w:cs="Times New Roman"/>
          <w:i/>
          <w:sz w:val="20"/>
          <w:szCs w:val="20"/>
        </w:rPr>
        <w:t>17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8D1331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2016</w:t>
      </w:r>
    </w:p>
    <w:p w:rsidR="008D1331" w:rsidRPr="0083564F" w:rsidRDefault="0083564F" w:rsidP="008C78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564F">
        <w:rPr>
          <w:rFonts w:ascii="Times New Roman" w:hAnsi="Times New Roman" w:cs="Times New Roman"/>
          <w:b/>
          <w:i/>
          <w:sz w:val="24"/>
          <w:szCs w:val="24"/>
        </w:rPr>
        <w:t>Intäkter</w:t>
      </w:r>
    </w:p>
    <w:p w:rsidR="008C780B" w:rsidRDefault="008C780B" w:rsidP="008C780B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Medlemsavgifter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62F">
        <w:rPr>
          <w:rFonts w:ascii="Times New Roman" w:hAnsi="Times New Roman" w:cs="Times New Roman"/>
          <w:sz w:val="24"/>
          <w:szCs w:val="24"/>
        </w:rPr>
        <w:t xml:space="preserve"> </w:t>
      </w:r>
      <w:r w:rsidRPr="0083564F">
        <w:rPr>
          <w:rFonts w:ascii="Times New Roman" w:hAnsi="Times New Roman" w:cs="Times New Roman"/>
          <w:sz w:val="24"/>
          <w:szCs w:val="24"/>
          <w:u w:val="thick"/>
        </w:rPr>
        <w:t>1</w:t>
      </w:r>
      <w:r w:rsidR="008D1331" w:rsidRPr="0083564F">
        <w:rPr>
          <w:rFonts w:ascii="Times New Roman" w:hAnsi="Times New Roman" w:cs="Times New Roman"/>
          <w:sz w:val="24"/>
          <w:szCs w:val="24"/>
          <w:u w:val="thick"/>
        </w:rPr>
        <w:t> </w:t>
      </w:r>
      <w:r w:rsidRPr="0083564F">
        <w:rPr>
          <w:rFonts w:ascii="Times New Roman" w:hAnsi="Times New Roman" w:cs="Times New Roman"/>
          <w:sz w:val="24"/>
          <w:szCs w:val="24"/>
          <w:u w:val="thick"/>
        </w:rPr>
        <w:t>800</w:t>
      </w:r>
      <w:r w:rsidR="008D1331">
        <w:rPr>
          <w:rFonts w:ascii="Times New Roman" w:hAnsi="Times New Roman" w:cs="Times New Roman"/>
          <w:sz w:val="24"/>
          <w:szCs w:val="24"/>
        </w:rPr>
        <w:tab/>
      </w:r>
      <w:r w:rsidR="0076462F">
        <w:rPr>
          <w:rFonts w:ascii="Times New Roman" w:hAnsi="Times New Roman" w:cs="Times New Roman"/>
          <w:sz w:val="24"/>
          <w:szCs w:val="24"/>
        </w:rPr>
        <w:t xml:space="preserve"> </w:t>
      </w:r>
      <w:r w:rsidR="008D1331" w:rsidRPr="0083564F">
        <w:rPr>
          <w:rFonts w:ascii="Times New Roman" w:hAnsi="Times New Roman" w:cs="Times New Roman"/>
          <w:sz w:val="24"/>
          <w:szCs w:val="24"/>
          <w:u w:val="thick"/>
        </w:rPr>
        <w:t>2</w:t>
      </w:r>
      <w:r w:rsidR="0083564F">
        <w:rPr>
          <w:rFonts w:ascii="Times New Roman" w:hAnsi="Times New Roman" w:cs="Times New Roman"/>
          <w:sz w:val="24"/>
          <w:szCs w:val="24"/>
          <w:u w:val="thick"/>
        </w:rPr>
        <w:t> </w:t>
      </w:r>
      <w:r w:rsidR="008D1331" w:rsidRPr="0083564F">
        <w:rPr>
          <w:rFonts w:ascii="Times New Roman" w:hAnsi="Times New Roman" w:cs="Times New Roman"/>
          <w:sz w:val="24"/>
          <w:szCs w:val="24"/>
          <w:u w:val="thick"/>
        </w:rPr>
        <w:t>400</w:t>
      </w:r>
    </w:p>
    <w:p w:rsidR="0083564F" w:rsidRDefault="0076462F" w:rsidP="008C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 intäkter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1 800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A702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400</w:t>
      </w:r>
    </w:p>
    <w:p w:rsidR="0076462F" w:rsidRPr="000529E3" w:rsidRDefault="000529E3" w:rsidP="008C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62F" w:rsidRDefault="0076462F" w:rsidP="008C780B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Arrende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6462F">
        <w:rPr>
          <w:rFonts w:ascii="Times New Roman" w:hAnsi="Times New Roman" w:cs="Times New Roman"/>
          <w:sz w:val="24"/>
          <w:szCs w:val="24"/>
          <w:u w:val="thick"/>
        </w:rPr>
        <w:t>4 000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6462F">
        <w:rPr>
          <w:rFonts w:ascii="Times New Roman" w:hAnsi="Times New Roman" w:cs="Times New Roman"/>
          <w:sz w:val="24"/>
          <w:szCs w:val="24"/>
          <w:u w:val="thick"/>
        </w:rPr>
        <w:t>4</w:t>
      </w:r>
      <w:r>
        <w:rPr>
          <w:rFonts w:ascii="Times New Roman" w:hAnsi="Times New Roman" w:cs="Times New Roman"/>
          <w:sz w:val="24"/>
          <w:szCs w:val="24"/>
          <w:u w:val="thick"/>
        </w:rPr>
        <w:t> </w:t>
      </w:r>
      <w:r w:rsidRPr="0076462F">
        <w:rPr>
          <w:rFonts w:ascii="Times New Roman" w:hAnsi="Times New Roman" w:cs="Times New Roman"/>
          <w:sz w:val="24"/>
          <w:szCs w:val="24"/>
          <w:u w:val="thick"/>
        </w:rPr>
        <w:t>000</w:t>
      </w:r>
    </w:p>
    <w:p w:rsidR="0076462F" w:rsidRDefault="0076462F" w:rsidP="0076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Rörelseresultat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462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462F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ab/>
        <w:t>-1 600</w:t>
      </w:r>
    </w:p>
    <w:p w:rsidR="0076462F" w:rsidRDefault="0076462F" w:rsidP="0076462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Resultat från finansiella poster</w:t>
      </w:r>
    </w:p>
    <w:p w:rsidR="0076462F" w:rsidRDefault="0076462F" w:rsidP="0076462F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Räntekostnader och liknande resultatposter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thick"/>
        </w:rPr>
        <w:t>-775</w:t>
      </w:r>
      <w:r w:rsidR="00A70205">
        <w:rPr>
          <w:rFonts w:ascii="Times New Roman" w:hAnsi="Times New Roman" w:cs="Times New Roman"/>
          <w:sz w:val="24"/>
          <w:szCs w:val="24"/>
        </w:rPr>
        <w:tab/>
      </w:r>
      <w:r w:rsidR="00A70205">
        <w:rPr>
          <w:rFonts w:ascii="Times New Roman" w:hAnsi="Times New Roman" w:cs="Times New Roman"/>
          <w:sz w:val="24"/>
          <w:szCs w:val="24"/>
          <w:u w:val="thick"/>
        </w:rPr>
        <w:t>-1 020</w:t>
      </w:r>
    </w:p>
    <w:p w:rsidR="00A70205" w:rsidRDefault="00A70205" w:rsidP="0076462F">
      <w:pPr>
        <w:rPr>
          <w:rFonts w:ascii="Times New Roman" w:hAnsi="Times New Roman" w:cs="Times New Roman"/>
          <w:sz w:val="24"/>
          <w:szCs w:val="24"/>
        </w:rPr>
      </w:pPr>
      <w:r w:rsidRPr="00A70205">
        <w:rPr>
          <w:rFonts w:ascii="Times New Roman" w:hAnsi="Times New Roman" w:cs="Times New Roman"/>
          <w:b/>
          <w:sz w:val="24"/>
          <w:szCs w:val="24"/>
        </w:rPr>
        <w:t>Resultat efter finansiella poster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0205">
        <w:rPr>
          <w:rFonts w:ascii="Times New Roman" w:hAnsi="Times New Roman" w:cs="Times New Roman"/>
          <w:sz w:val="24"/>
          <w:szCs w:val="24"/>
          <w:u w:val="thick"/>
        </w:rPr>
        <w:t>-2</w:t>
      </w:r>
      <w:r>
        <w:rPr>
          <w:rFonts w:ascii="Times New Roman" w:hAnsi="Times New Roman" w:cs="Times New Roman"/>
          <w:sz w:val="24"/>
          <w:szCs w:val="24"/>
          <w:u w:val="thick"/>
        </w:rPr>
        <w:t> </w:t>
      </w:r>
      <w:r w:rsidRPr="00A70205">
        <w:rPr>
          <w:rFonts w:ascii="Times New Roman" w:hAnsi="Times New Roman" w:cs="Times New Roman"/>
          <w:sz w:val="24"/>
          <w:szCs w:val="24"/>
          <w:u w:val="thick"/>
        </w:rPr>
        <w:t>975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>-2 620</w:t>
      </w:r>
    </w:p>
    <w:p w:rsidR="00A70205" w:rsidRDefault="00A70205" w:rsidP="0076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Resultat före skatt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0205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0205">
        <w:rPr>
          <w:rFonts w:ascii="Times New Roman" w:hAnsi="Times New Roman" w:cs="Times New Roman"/>
          <w:sz w:val="24"/>
          <w:szCs w:val="24"/>
        </w:rPr>
        <w:t>975</w:t>
      </w:r>
      <w:r>
        <w:rPr>
          <w:rFonts w:ascii="Times New Roman" w:hAnsi="Times New Roman" w:cs="Times New Roman"/>
          <w:sz w:val="24"/>
          <w:szCs w:val="24"/>
        </w:rPr>
        <w:tab/>
        <w:t>-2 620</w:t>
      </w:r>
    </w:p>
    <w:p w:rsidR="00A70205" w:rsidRDefault="00A70205" w:rsidP="0076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Skatt på årets resultat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0205">
        <w:rPr>
          <w:rFonts w:ascii="Times New Roman" w:hAnsi="Times New Roman" w:cs="Times New Roman"/>
          <w:sz w:val="24"/>
          <w:szCs w:val="24"/>
          <w:u w:val="thick"/>
        </w:rPr>
        <w:t xml:space="preserve">        0</w:t>
      </w:r>
      <w:r>
        <w:rPr>
          <w:rFonts w:ascii="Times New Roman" w:hAnsi="Times New Roman" w:cs="Times New Roman"/>
          <w:sz w:val="24"/>
          <w:szCs w:val="24"/>
        </w:rPr>
        <w:tab/>
      </w:r>
      <w:r w:rsidRPr="00A70205">
        <w:rPr>
          <w:rFonts w:ascii="Times New Roman" w:hAnsi="Times New Roman" w:cs="Times New Roman"/>
          <w:sz w:val="24"/>
          <w:szCs w:val="24"/>
          <w:u w:val="thick"/>
        </w:rPr>
        <w:t xml:space="preserve">         0</w:t>
      </w:r>
    </w:p>
    <w:p w:rsidR="00A70205" w:rsidRDefault="00A70205" w:rsidP="007646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Årets resultat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29E3">
        <w:rPr>
          <w:rFonts w:ascii="Times New Roman" w:hAnsi="Times New Roman" w:cs="Times New Roman"/>
          <w:b/>
          <w:sz w:val="24"/>
          <w:szCs w:val="24"/>
        </w:rPr>
        <w:t>-2 975</w:t>
      </w:r>
      <w:r w:rsidR="000529E3">
        <w:rPr>
          <w:rFonts w:ascii="Times New Roman" w:hAnsi="Times New Roman" w:cs="Times New Roman"/>
          <w:b/>
          <w:sz w:val="24"/>
          <w:szCs w:val="24"/>
        </w:rPr>
        <w:tab/>
        <w:t>-2 620</w:t>
      </w:r>
    </w:p>
    <w:p w:rsidR="000529E3" w:rsidRDefault="00052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29E3" w:rsidRDefault="000529E3" w:rsidP="000529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Utterviks Fiskeklubb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35AA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(5)</w:t>
      </w:r>
    </w:p>
    <w:p w:rsidR="000529E3" w:rsidRDefault="000529E3" w:rsidP="000529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 nr 802451-3775</w:t>
      </w:r>
    </w:p>
    <w:p w:rsidR="000529E3" w:rsidRDefault="000529E3" w:rsidP="0076462F">
      <w:pPr>
        <w:rPr>
          <w:rFonts w:ascii="Times New Roman" w:hAnsi="Times New Roman" w:cs="Times New Roman"/>
          <w:b/>
          <w:sz w:val="24"/>
          <w:szCs w:val="24"/>
        </w:rPr>
      </w:pPr>
    </w:p>
    <w:p w:rsidR="000529E3" w:rsidRPr="000529E3" w:rsidRDefault="000529E3" w:rsidP="00764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Balansräkning</w:t>
      </w:r>
    </w:p>
    <w:p w:rsidR="000529E3" w:rsidRDefault="000529E3" w:rsidP="000529E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Belopp i kr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2017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2016</w:t>
      </w:r>
    </w:p>
    <w:p w:rsidR="0076462F" w:rsidRDefault="000529E3" w:rsidP="008C780B">
      <w:pPr>
        <w:rPr>
          <w:rFonts w:ascii="Times New Roman" w:hAnsi="Times New Roman" w:cs="Times New Roman"/>
          <w:b/>
          <w:sz w:val="24"/>
          <w:szCs w:val="24"/>
        </w:rPr>
      </w:pPr>
      <w:r w:rsidRPr="000529E3">
        <w:rPr>
          <w:rFonts w:ascii="Times New Roman" w:hAnsi="Times New Roman" w:cs="Times New Roman"/>
          <w:b/>
          <w:sz w:val="24"/>
          <w:szCs w:val="24"/>
        </w:rPr>
        <w:t>TILLGÅNGAR</w:t>
      </w:r>
    </w:p>
    <w:p w:rsidR="000529E3" w:rsidRDefault="000529E3" w:rsidP="008C78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Omsättningstillgångar</w:t>
      </w:r>
    </w:p>
    <w:p w:rsidR="000529E3" w:rsidRDefault="000529E3" w:rsidP="008C78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Kortfristiga fordringar</w:t>
      </w:r>
    </w:p>
    <w:p w:rsidR="000529E3" w:rsidRDefault="000529E3" w:rsidP="008C780B">
      <w:pPr>
        <w:rPr>
          <w:rFonts w:ascii="Times New Roman" w:hAnsi="Times New Roman" w:cs="Times New Roman"/>
          <w:sz w:val="24"/>
          <w:szCs w:val="24"/>
          <w:u w:val="thick"/>
        </w:rPr>
      </w:pPr>
      <w:r w:rsidRPr="000529E3">
        <w:rPr>
          <w:rFonts w:ascii="Times New Roman" w:hAnsi="Times New Roman" w:cs="Times New Roman"/>
          <w:sz w:val="24"/>
          <w:szCs w:val="24"/>
        </w:rPr>
        <w:t>Övriga fordringar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    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       0</w:t>
      </w:r>
    </w:p>
    <w:p w:rsidR="000529E3" w:rsidRDefault="000529E3" w:rsidP="008C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Kassa och bank</w:t>
      </w:r>
    </w:p>
    <w:p w:rsidR="000529E3" w:rsidRDefault="000529E3" w:rsidP="008C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Kassa och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C4E">
        <w:rPr>
          <w:rFonts w:ascii="Times New Roman" w:hAnsi="Times New Roman" w:cs="Times New Roman"/>
          <w:sz w:val="24"/>
          <w:szCs w:val="24"/>
          <w:u w:val="thick"/>
        </w:rPr>
        <w:t>43 351</w:t>
      </w:r>
      <w:r w:rsidR="00F42C4E">
        <w:rPr>
          <w:rFonts w:ascii="Times New Roman" w:hAnsi="Times New Roman" w:cs="Times New Roman"/>
          <w:sz w:val="24"/>
          <w:szCs w:val="24"/>
        </w:rPr>
        <w:tab/>
      </w:r>
      <w:r w:rsidR="00F42C4E">
        <w:rPr>
          <w:rFonts w:ascii="Times New Roman" w:hAnsi="Times New Roman" w:cs="Times New Roman"/>
          <w:sz w:val="24"/>
          <w:szCs w:val="24"/>
          <w:u w:val="thick"/>
        </w:rPr>
        <w:t>42 376</w:t>
      </w:r>
    </w:p>
    <w:p w:rsidR="00F42C4E" w:rsidRPr="00F42C4E" w:rsidRDefault="00F42C4E" w:rsidP="008C780B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>Summa omsättningstillgångar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>43 401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>42 376</w:t>
      </w:r>
    </w:p>
    <w:p w:rsidR="008C780B" w:rsidRDefault="00F42C4E" w:rsidP="008C780B">
      <w:pPr>
        <w:rPr>
          <w:rFonts w:ascii="Times New Roman" w:hAnsi="Times New Roman" w:cs="Times New Roman"/>
          <w:sz w:val="24"/>
          <w:szCs w:val="24"/>
        </w:rPr>
      </w:pPr>
      <w:r w:rsidRPr="00F42C4E">
        <w:rPr>
          <w:rFonts w:ascii="Times New Roman" w:hAnsi="Times New Roman" w:cs="Times New Roman"/>
          <w:b/>
          <w:sz w:val="24"/>
          <w:szCs w:val="24"/>
        </w:rPr>
        <w:t>SUMMA TILLGÅNGAR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43 401</w:t>
      </w:r>
      <w:r>
        <w:rPr>
          <w:rFonts w:ascii="Times New Roman" w:hAnsi="Times New Roman" w:cs="Times New Roman"/>
          <w:sz w:val="24"/>
          <w:szCs w:val="24"/>
        </w:rPr>
        <w:tab/>
        <w:t>42 376</w:t>
      </w:r>
    </w:p>
    <w:p w:rsidR="00F42C4E" w:rsidRDefault="00F42C4E" w:rsidP="008C780B">
      <w:pPr>
        <w:rPr>
          <w:rFonts w:ascii="Times New Roman" w:hAnsi="Times New Roman" w:cs="Times New Roman"/>
          <w:sz w:val="24"/>
          <w:szCs w:val="24"/>
        </w:rPr>
      </w:pPr>
    </w:p>
    <w:p w:rsidR="00F42C4E" w:rsidRDefault="00F42C4E" w:rsidP="008C78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EGET KAPITAL OCH SKULDER</w:t>
      </w:r>
    </w:p>
    <w:p w:rsidR="00F42C4E" w:rsidRDefault="00F42C4E" w:rsidP="008C78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2C4E">
        <w:rPr>
          <w:rFonts w:ascii="Times New Roman" w:hAnsi="Times New Roman" w:cs="Times New Roman"/>
          <w:b/>
          <w:i/>
          <w:sz w:val="24"/>
          <w:szCs w:val="24"/>
        </w:rPr>
        <w:t>Eget kapital</w:t>
      </w:r>
    </w:p>
    <w:p w:rsidR="00F42C4E" w:rsidRDefault="00F42C4E" w:rsidP="008C78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Fritt eget kapital</w:t>
      </w:r>
    </w:p>
    <w:p w:rsidR="00F42C4E" w:rsidRDefault="00F42C4E" w:rsidP="008C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för utsättning av fisk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13 900</w:t>
      </w:r>
      <w:r>
        <w:rPr>
          <w:rFonts w:ascii="Times New Roman" w:hAnsi="Times New Roman" w:cs="Times New Roman"/>
          <w:sz w:val="24"/>
          <w:szCs w:val="24"/>
        </w:rPr>
        <w:tab/>
        <w:t>13 900</w:t>
      </w:r>
    </w:p>
    <w:p w:rsidR="00F42C4E" w:rsidRDefault="00F42C4E" w:rsidP="008C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Balanserat resultat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20 476</w:t>
      </w:r>
      <w:r>
        <w:rPr>
          <w:rFonts w:ascii="Times New Roman" w:hAnsi="Times New Roman" w:cs="Times New Roman"/>
          <w:sz w:val="24"/>
          <w:szCs w:val="24"/>
        </w:rPr>
        <w:tab/>
        <w:t>23 096</w:t>
      </w:r>
    </w:p>
    <w:p w:rsidR="00F42C4E" w:rsidRDefault="00F42C4E" w:rsidP="008C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Årets resultat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2C4E">
        <w:rPr>
          <w:rFonts w:ascii="Times New Roman" w:hAnsi="Times New Roman" w:cs="Times New Roman"/>
          <w:sz w:val="24"/>
          <w:szCs w:val="24"/>
          <w:u w:val="thick"/>
        </w:rPr>
        <w:t>-2</w:t>
      </w:r>
      <w:r>
        <w:rPr>
          <w:rFonts w:ascii="Times New Roman" w:hAnsi="Times New Roman" w:cs="Times New Roman"/>
          <w:sz w:val="24"/>
          <w:szCs w:val="24"/>
          <w:u w:val="thick"/>
        </w:rPr>
        <w:t> </w:t>
      </w:r>
      <w:r w:rsidRPr="00F42C4E">
        <w:rPr>
          <w:rFonts w:ascii="Times New Roman" w:hAnsi="Times New Roman" w:cs="Times New Roman"/>
          <w:sz w:val="24"/>
          <w:szCs w:val="24"/>
          <w:u w:val="thick"/>
        </w:rPr>
        <w:t>975</w:t>
      </w:r>
      <w:r>
        <w:rPr>
          <w:rFonts w:ascii="Times New Roman" w:hAnsi="Times New Roman" w:cs="Times New Roman"/>
          <w:sz w:val="24"/>
          <w:szCs w:val="24"/>
        </w:rPr>
        <w:tab/>
      </w:r>
      <w:r w:rsidR="00760B1A">
        <w:rPr>
          <w:rFonts w:ascii="Times New Roman" w:hAnsi="Times New Roman" w:cs="Times New Roman"/>
          <w:sz w:val="24"/>
          <w:szCs w:val="24"/>
          <w:u w:val="thick"/>
        </w:rPr>
        <w:t>-2 620</w:t>
      </w: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 eget kapital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31 401</w:t>
      </w:r>
      <w:r>
        <w:rPr>
          <w:rFonts w:ascii="Times New Roman" w:hAnsi="Times New Roman" w:cs="Times New Roman"/>
          <w:sz w:val="24"/>
          <w:szCs w:val="24"/>
        </w:rPr>
        <w:tab/>
        <w:t>34 376</w:t>
      </w: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</w:p>
    <w:p w:rsidR="00760B1A" w:rsidRDefault="00760B1A" w:rsidP="008C78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Kortfristiga skulder</w:t>
      </w: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Upplupna kostnader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B1A">
        <w:rPr>
          <w:rFonts w:ascii="Times New Roman" w:hAnsi="Times New Roman" w:cs="Times New Roman"/>
          <w:sz w:val="24"/>
          <w:szCs w:val="24"/>
          <w:u w:val="thick"/>
        </w:rPr>
        <w:t>12 000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60B1A">
        <w:rPr>
          <w:rFonts w:ascii="Times New Roman" w:hAnsi="Times New Roman" w:cs="Times New Roman"/>
          <w:sz w:val="24"/>
          <w:szCs w:val="24"/>
          <w:u w:val="thick"/>
        </w:rPr>
        <w:t>8</w:t>
      </w:r>
      <w:r>
        <w:rPr>
          <w:rFonts w:ascii="Times New Roman" w:hAnsi="Times New Roman" w:cs="Times New Roman"/>
          <w:sz w:val="24"/>
          <w:szCs w:val="24"/>
          <w:u w:val="thick"/>
        </w:rPr>
        <w:t> </w:t>
      </w:r>
      <w:r w:rsidRPr="00760B1A">
        <w:rPr>
          <w:rFonts w:ascii="Times New Roman" w:hAnsi="Times New Roman" w:cs="Times New Roman"/>
          <w:sz w:val="24"/>
          <w:szCs w:val="24"/>
          <w:u w:val="thick"/>
        </w:rPr>
        <w:t>000</w:t>
      </w: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 EGET KAPITAL OCH SKULDER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43 401</w:t>
      </w:r>
      <w:r>
        <w:rPr>
          <w:rFonts w:ascii="Times New Roman" w:hAnsi="Times New Roman" w:cs="Times New Roman"/>
          <w:sz w:val="24"/>
          <w:szCs w:val="24"/>
        </w:rPr>
        <w:tab/>
        <w:t>42 376</w:t>
      </w:r>
    </w:p>
    <w:p w:rsidR="00760B1A" w:rsidRDefault="00760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0B1A" w:rsidRDefault="00760B1A" w:rsidP="00760B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Utterviks Fiskeklubb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35AAF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(5)</w:t>
      </w:r>
    </w:p>
    <w:p w:rsidR="00760B1A" w:rsidRDefault="00760B1A" w:rsidP="00760B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 nr 802451-3775</w:t>
      </w: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  <w:r w:rsidRPr="00760B1A">
        <w:rPr>
          <w:rFonts w:ascii="Times New Roman" w:hAnsi="Times New Roman" w:cs="Times New Roman"/>
          <w:b/>
          <w:sz w:val="24"/>
          <w:szCs w:val="24"/>
        </w:rPr>
        <w:t>Uttervik</w:t>
      </w:r>
      <w:r>
        <w:rPr>
          <w:rFonts w:ascii="Times New Roman" w:hAnsi="Times New Roman" w:cs="Times New Roman"/>
          <w:b/>
          <w:sz w:val="24"/>
          <w:szCs w:val="24"/>
        </w:rPr>
        <w:t xml:space="preserve"> 2018-09-02</w:t>
      </w: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Lennart Bergqvist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Rickard Sandelin</w:t>
      </w: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Ordförande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Kassör</w:t>
      </w: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</w:p>
    <w:p w:rsidR="00760B1A" w:rsidRDefault="00760B1A" w:rsidP="008C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Gunnar Stackerud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Håkan Lidberg</w:t>
      </w:r>
    </w:p>
    <w:p w:rsidR="00760B1A" w:rsidRPr="00760B1A" w:rsidRDefault="00760B1A" w:rsidP="008C78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Sekreterare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Styrelseledamot</w:t>
      </w:r>
    </w:p>
    <w:sectPr w:rsidR="00760B1A" w:rsidRPr="0076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A8"/>
    <w:rsid w:val="00017FAC"/>
    <w:rsid w:val="000529E3"/>
    <w:rsid w:val="00094DDB"/>
    <w:rsid w:val="001E0C60"/>
    <w:rsid w:val="00241402"/>
    <w:rsid w:val="00335AAF"/>
    <w:rsid w:val="005E1921"/>
    <w:rsid w:val="0065249E"/>
    <w:rsid w:val="00760B1A"/>
    <w:rsid w:val="0076462F"/>
    <w:rsid w:val="0083564F"/>
    <w:rsid w:val="008C780B"/>
    <w:rsid w:val="008D0DA8"/>
    <w:rsid w:val="008D1331"/>
    <w:rsid w:val="00A70205"/>
    <w:rsid w:val="00CE7BFA"/>
    <w:rsid w:val="00D74615"/>
    <w:rsid w:val="00F42C4E"/>
    <w:rsid w:val="00F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CDA8"/>
  <w15:chartTrackingRefBased/>
  <w15:docId w15:val="{CC2650D1-1AE9-42C9-B5FB-22AB60F8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DA8"/>
  </w:style>
  <w:style w:type="paragraph" w:styleId="Rubrik1">
    <w:name w:val="heading 1"/>
    <w:basedOn w:val="Normal"/>
    <w:next w:val="Normal"/>
    <w:link w:val="Rubrik1Char"/>
    <w:uiPriority w:val="9"/>
    <w:qFormat/>
    <w:rsid w:val="008D0DA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D0DA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D0DA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D0DA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D0D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D0D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D0D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D0D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D0DA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D0DA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D0DA8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D0DA8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D0DA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D0DA8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D0DA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D0DA8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D0D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D0DA8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D0D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D0DA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8D0DA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0DA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D0DA8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8D0DA8"/>
    <w:rPr>
      <w:b/>
      <w:bCs/>
    </w:rPr>
  </w:style>
  <w:style w:type="character" w:styleId="Betoning">
    <w:name w:val="Emphasis"/>
    <w:basedOn w:val="Standardstycketeckensnitt"/>
    <w:uiPriority w:val="20"/>
    <w:qFormat/>
    <w:rsid w:val="008D0DA8"/>
    <w:rPr>
      <w:i/>
      <w:iCs/>
      <w:color w:val="000000" w:themeColor="text1"/>
    </w:rPr>
  </w:style>
  <w:style w:type="paragraph" w:styleId="Ingetavstnd">
    <w:name w:val="No Spacing"/>
    <w:uiPriority w:val="1"/>
    <w:qFormat/>
    <w:rsid w:val="008D0DA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D0DA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8D0DA8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D0DA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D0DA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D0DA8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D0DA8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8D0D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8D0DA8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8D0DA8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D0DA8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3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9B5A-7CD4-41D7-A3C5-F332BFB6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</dc:creator>
  <cp:keywords/>
  <dc:description/>
  <cp:lastModifiedBy>Gunnar</cp:lastModifiedBy>
  <cp:revision>3</cp:revision>
  <cp:lastPrinted>2018-10-31T10:23:00Z</cp:lastPrinted>
  <dcterms:created xsi:type="dcterms:W3CDTF">2018-10-31T10:22:00Z</dcterms:created>
  <dcterms:modified xsi:type="dcterms:W3CDTF">2018-10-31T10:24:00Z</dcterms:modified>
</cp:coreProperties>
</file>